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方正仿宋简体" w:hAnsi="方正仿宋简体" w:eastAsia="方正仿宋简体" w:cs="方正仿宋简体"/>
          <w:spacing w:val="-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1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淄川区</w:t>
      </w:r>
      <w:r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  <w:t>招募疫情防控志愿者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报名表</w:t>
      </w:r>
    </w:p>
    <w:p>
      <w:pPr>
        <w:spacing w:line="440" w:lineRule="exact"/>
        <w:jc w:val="center"/>
        <w:rPr>
          <w:rFonts w:hint="eastAsia" w:ascii="方正小标宋简体" w:eastAsia="方正小标宋简体"/>
          <w:spacing w:val="-1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92"/>
        <w:gridCol w:w="1418"/>
        <w:gridCol w:w="708"/>
        <w:gridCol w:w="917"/>
        <w:gridCol w:w="900"/>
        <w:gridCol w:w="1200"/>
        <w:gridCol w:w="85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    码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院校</w:t>
            </w: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  向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在职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院校</w:t>
            </w: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  向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工作学习简历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联系电话2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编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  注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2IxMjY1MDRhNWEwNThlNDk2MWMzODAyNDhjZDEifQ=="/>
  </w:docVars>
  <w:rsids>
    <w:rsidRoot w:val="2B125811"/>
    <w:rsid w:val="2A996B71"/>
    <w:rsid w:val="2B125811"/>
    <w:rsid w:val="4E2F01F2"/>
    <w:rsid w:val="59323EDB"/>
    <w:rsid w:val="742E0A6F"/>
    <w:rsid w:val="744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2022-12-16T00:07:00Z</dcterms:created>
  <dc:creator>国洪顺</dc:creator>
  <cp:lastModifiedBy>司奇功</cp:lastModifiedBy>
  <dcterms:modified xsi:type="dcterms:W3CDTF">2022-12-25T01:20:55Z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A61065F1300541F6838C0B2F80B0A30F</vt:lpwstr>
  </property>
</Properties>
</file>