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66" w:rsidRDefault="000C7E6F">
      <w:pPr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首次登记公告</w:t>
      </w:r>
    </w:p>
    <w:p w:rsidR="005C0766" w:rsidRDefault="000C7E6F">
      <w:pPr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淄川区（农村房地一体）【</w:t>
      </w:r>
      <w:r w:rsidR="003345BF">
        <w:rPr>
          <w:rFonts w:ascii="宋体" w:hAnsi="宋体" w:hint="eastAsia"/>
          <w:b/>
          <w:kern w:val="0"/>
          <w:sz w:val="44"/>
          <w:szCs w:val="44"/>
        </w:rPr>
        <w:t>2023</w:t>
      </w:r>
      <w:r>
        <w:rPr>
          <w:rFonts w:ascii="宋体" w:hAnsi="宋体" w:hint="eastAsia"/>
          <w:b/>
          <w:kern w:val="0"/>
          <w:sz w:val="44"/>
          <w:szCs w:val="44"/>
        </w:rPr>
        <w:t>】0</w:t>
      </w:r>
      <w:r w:rsidR="00042A3F">
        <w:rPr>
          <w:rFonts w:ascii="宋体" w:hAnsi="宋体" w:hint="eastAsia"/>
          <w:b/>
          <w:kern w:val="0"/>
          <w:sz w:val="44"/>
          <w:szCs w:val="44"/>
        </w:rPr>
        <w:t>150</w:t>
      </w:r>
      <w:r>
        <w:rPr>
          <w:rFonts w:ascii="宋体" w:hAnsi="宋体" w:hint="eastAsia"/>
          <w:b/>
          <w:kern w:val="0"/>
          <w:sz w:val="44"/>
          <w:szCs w:val="44"/>
        </w:rPr>
        <w:t>号</w:t>
      </w:r>
    </w:p>
    <w:p w:rsidR="005C0766" w:rsidRDefault="005C0766">
      <w:pPr>
        <w:pStyle w:val="a6"/>
        <w:widowControl/>
        <w:shd w:val="clear" w:color="auto" w:fill="FFFFFF"/>
        <w:spacing w:beforeAutospacing="0" w:afterAutospacing="0" w:line="504" w:lineRule="atLeast"/>
        <w:ind w:firstLine="560"/>
        <w:rPr>
          <w:rFonts w:ascii="宋体" w:hAnsi="宋体" w:cs="宋体"/>
          <w:color w:val="444444"/>
          <w:sz w:val="30"/>
          <w:szCs w:val="30"/>
          <w:shd w:val="clear" w:color="auto" w:fill="FFFFFF"/>
        </w:rPr>
      </w:pPr>
    </w:p>
    <w:p w:rsidR="005C0766" w:rsidRDefault="000C7E6F">
      <w:pPr>
        <w:ind w:firstLine="66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0"/>
          <w:szCs w:val="30"/>
        </w:rPr>
        <w:t>根据《不动产登记暂行条例实施细则</w:t>
      </w:r>
      <w:r w:rsidR="00FC1977">
        <w:rPr>
          <w:rFonts w:ascii="宋体" w:hAnsi="宋体" w:hint="eastAsia"/>
          <w:kern w:val="0"/>
          <w:sz w:val="30"/>
          <w:szCs w:val="30"/>
        </w:rPr>
        <w:t>》及《各级关于农村房地一体实施方案》相关规定，现将淄川区太河镇</w:t>
      </w:r>
      <w:r w:rsidR="00452809">
        <w:rPr>
          <w:rFonts w:ascii="宋体" w:hAnsi="宋体" w:hint="eastAsia"/>
          <w:kern w:val="0"/>
          <w:sz w:val="30"/>
          <w:szCs w:val="30"/>
        </w:rPr>
        <w:t>宋</w:t>
      </w:r>
      <w:r w:rsidR="00FC1977">
        <w:rPr>
          <w:rFonts w:ascii="宋体" w:hAnsi="宋体" w:hint="eastAsia"/>
          <w:kern w:val="0"/>
          <w:sz w:val="30"/>
          <w:szCs w:val="30"/>
        </w:rPr>
        <w:t>家</w:t>
      </w:r>
      <w:r>
        <w:rPr>
          <w:rFonts w:ascii="宋体" w:hAnsi="宋体" w:hint="eastAsia"/>
          <w:kern w:val="0"/>
          <w:sz w:val="30"/>
          <w:szCs w:val="30"/>
        </w:rPr>
        <w:t>村</w:t>
      </w:r>
      <w:r w:rsidR="00452809">
        <w:rPr>
          <w:rFonts w:ascii="宋体" w:hAnsi="宋体" w:hint="eastAsia"/>
          <w:kern w:val="0"/>
          <w:sz w:val="30"/>
          <w:szCs w:val="30"/>
          <w:u w:val="single"/>
        </w:rPr>
        <w:t>李长祥</w:t>
      </w:r>
      <w:r>
        <w:rPr>
          <w:rFonts w:ascii="宋体" w:hAnsi="宋体" w:hint="eastAsia"/>
          <w:kern w:val="0"/>
          <w:sz w:val="30"/>
          <w:szCs w:val="30"/>
        </w:rPr>
        <w:t>等</w:t>
      </w:r>
      <w:r w:rsidR="00FC1977">
        <w:rPr>
          <w:rFonts w:ascii="宋体" w:hAnsi="宋体" w:hint="eastAsia"/>
          <w:kern w:val="0"/>
          <w:sz w:val="30"/>
          <w:szCs w:val="30"/>
          <w:u w:val="single"/>
        </w:rPr>
        <w:t>1</w:t>
      </w:r>
      <w:r w:rsidR="00452809">
        <w:rPr>
          <w:rFonts w:ascii="宋体" w:hAnsi="宋体" w:hint="eastAsia"/>
          <w:kern w:val="0"/>
          <w:sz w:val="30"/>
          <w:szCs w:val="30"/>
          <w:u w:val="single"/>
        </w:rPr>
        <w:t>11</w:t>
      </w:r>
      <w:r>
        <w:rPr>
          <w:rFonts w:ascii="宋体" w:hAnsi="宋体" w:hint="eastAsia"/>
          <w:kern w:val="0"/>
          <w:sz w:val="30"/>
          <w:szCs w:val="30"/>
        </w:rPr>
        <w:t>户农村房地一体不动产登记申请审核情况（详见太河镇</w:t>
      </w:r>
      <w:r w:rsidR="00452809">
        <w:rPr>
          <w:rFonts w:ascii="宋体" w:hAnsi="宋体" w:hint="eastAsia"/>
          <w:kern w:val="0"/>
          <w:sz w:val="30"/>
          <w:szCs w:val="30"/>
        </w:rPr>
        <w:t>宋</w:t>
      </w:r>
      <w:r w:rsidR="00FC1977">
        <w:rPr>
          <w:rFonts w:ascii="宋体" w:hAnsi="宋体" w:hint="eastAsia"/>
          <w:kern w:val="0"/>
          <w:sz w:val="30"/>
          <w:szCs w:val="30"/>
        </w:rPr>
        <w:t>家</w:t>
      </w:r>
      <w:r>
        <w:rPr>
          <w:rFonts w:ascii="宋体" w:hAnsi="宋体" w:hint="eastAsia"/>
          <w:kern w:val="0"/>
          <w:sz w:val="30"/>
          <w:szCs w:val="30"/>
        </w:rPr>
        <w:t>村农村房地一体不动产登记公告</w:t>
      </w:r>
      <w:r w:rsidR="003345BF">
        <w:rPr>
          <w:rFonts w:ascii="宋体" w:hAnsi="宋体" w:hint="eastAsia"/>
          <w:kern w:val="0"/>
          <w:sz w:val="30"/>
          <w:szCs w:val="30"/>
        </w:rPr>
        <w:t>1</w:t>
      </w:r>
      <w:r w:rsidR="00452809">
        <w:rPr>
          <w:rFonts w:ascii="宋体" w:hAnsi="宋体" w:hint="eastAsia"/>
          <w:kern w:val="0"/>
          <w:sz w:val="30"/>
          <w:szCs w:val="30"/>
        </w:rPr>
        <w:t>11</w:t>
      </w:r>
      <w:r>
        <w:rPr>
          <w:rFonts w:ascii="宋体" w:hAnsi="宋体" w:hint="eastAsia"/>
          <w:kern w:val="0"/>
          <w:sz w:val="30"/>
          <w:szCs w:val="30"/>
        </w:rPr>
        <w:t>户明细表）进行公告征询异议，如有异议者，请在公告之日起</w:t>
      </w:r>
      <w:r>
        <w:rPr>
          <w:rFonts w:ascii="宋体" w:hAnsi="宋体"/>
          <w:kern w:val="0"/>
          <w:sz w:val="30"/>
          <w:szCs w:val="30"/>
        </w:rPr>
        <w:t>15</w:t>
      </w:r>
      <w:r>
        <w:rPr>
          <w:rFonts w:ascii="宋体" w:hAnsi="宋体" w:hint="eastAsia"/>
          <w:kern w:val="0"/>
          <w:sz w:val="30"/>
          <w:szCs w:val="30"/>
        </w:rPr>
        <w:t>个工作日内向淄川区太河镇</w:t>
      </w:r>
      <w:r w:rsidR="00452809">
        <w:rPr>
          <w:rFonts w:ascii="宋体" w:hAnsi="宋体" w:hint="eastAsia"/>
          <w:kern w:val="0"/>
          <w:sz w:val="30"/>
          <w:szCs w:val="30"/>
        </w:rPr>
        <w:t>宋</w:t>
      </w:r>
      <w:r w:rsidR="00FC1977">
        <w:rPr>
          <w:rFonts w:ascii="宋体" w:hAnsi="宋体" w:hint="eastAsia"/>
          <w:kern w:val="0"/>
          <w:sz w:val="30"/>
          <w:szCs w:val="30"/>
        </w:rPr>
        <w:t>家</w:t>
      </w:r>
      <w:r>
        <w:rPr>
          <w:rFonts w:ascii="宋体" w:hAnsi="宋体" w:hint="eastAsia"/>
          <w:kern w:val="0"/>
          <w:sz w:val="30"/>
          <w:szCs w:val="30"/>
        </w:rPr>
        <w:t>村村委会提交异议的书面材料（附异议登记表），据以复核。逾期无异议的，村委会提供无异议登记表明细，</w:t>
      </w:r>
      <w:r>
        <w:rPr>
          <w:rFonts w:ascii="宋体" w:hAnsi="宋体" w:hint="eastAsia"/>
          <w:color w:val="333333"/>
          <w:sz w:val="30"/>
          <w:szCs w:val="30"/>
          <w:shd w:val="clear" w:color="auto" w:fill="FFFFFF"/>
        </w:rPr>
        <w:t>将按有关规定给予</w:t>
      </w:r>
      <w:r>
        <w:rPr>
          <w:rFonts w:ascii="宋体" w:hAnsi="宋体" w:hint="eastAsia"/>
          <w:kern w:val="0"/>
          <w:sz w:val="30"/>
          <w:szCs w:val="30"/>
        </w:rPr>
        <w:t>办理不动产登记。</w:t>
      </w:r>
    </w:p>
    <w:p w:rsidR="003345BF" w:rsidRDefault="003345BF">
      <w:pPr>
        <w:ind w:firstLine="660"/>
        <w:rPr>
          <w:rFonts w:ascii="宋体" w:hAnsi="宋体"/>
          <w:kern w:val="0"/>
          <w:sz w:val="32"/>
          <w:szCs w:val="32"/>
        </w:rPr>
      </w:pPr>
    </w:p>
    <w:p w:rsidR="003345BF" w:rsidRDefault="003345BF">
      <w:pPr>
        <w:ind w:firstLine="660"/>
        <w:rPr>
          <w:rFonts w:ascii="宋体" w:hAnsi="宋体"/>
          <w:kern w:val="0"/>
          <w:sz w:val="32"/>
          <w:szCs w:val="32"/>
        </w:rPr>
      </w:pPr>
    </w:p>
    <w:p w:rsidR="003345BF" w:rsidRDefault="003345BF">
      <w:pPr>
        <w:ind w:firstLine="660"/>
        <w:rPr>
          <w:rFonts w:ascii="宋体" w:hAnsi="宋体"/>
          <w:kern w:val="0"/>
          <w:sz w:val="32"/>
          <w:szCs w:val="32"/>
        </w:rPr>
      </w:pPr>
    </w:p>
    <w:p w:rsidR="005C0766" w:rsidRDefault="000C7E6F">
      <w:pPr>
        <w:ind w:firstLine="660"/>
        <w:rPr>
          <w:rFonts w:ascii="宋体" w:hAnsi="宋体" w:cs="仿宋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联系电话：</w:t>
      </w:r>
      <w:r w:rsidR="00FC1977">
        <w:rPr>
          <w:rFonts w:ascii="仿宋" w:eastAsia="仿宋" w:hAnsi="仿宋" w:cs="仿宋" w:hint="eastAsia"/>
          <w:kern w:val="0"/>
          <w:sz w:val="30"/>
          <w:szCs w:val="30"/>
        </w:rPr>
        <w:t>1358100</w:t>
      </w:r>
      <w:r w:rsidR="00452809">
        <w:rPr>
          <w:rFonts w:ascii="仿宋" w:eastAsia="仿宋" w:hAnsi="仿宋" w:cs="仿宋" w:hint="eastAsia"/>
          <w:kern w:val="0"/>
          <w:sz w:val="30"/>
          <w:szCs w:val="30"/>
        </w:rPr>
        <w:t>0934</w:t>
      </w:r>
    </w:p>
    <w:p w:rsidR="005C0766" w:rsidRDefault="000C7E6F">
      <w:pPr>
        <w:ind w:firstLine="66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联系地址：</w:t>
      </w:r>
      <w:r>
        <w:rPr>
          <w:rFonts w:ascii="宋体" w:hAnsi="宋体" w:hint="eastAsia"/>
          <w:kern w:val="0"/>
          <w:sz w:val="30"/>
          <w:szCs w:val="30"/>
        </w:rPr>
        <w:t>淄川区太河镇</w:t>
      </w:r>
      <w:r w:rsidR="00452809">
        <w:rPr>
          <w:rFonts w:ascii="宋体" w:hAnsi="宋体" w:hint="eastAsia"/>
          <w:kern w:val="0"/>
          <w:sz w:val="30"/>
          <w:szCs w:val="30"/>
        </w:rPr>
        <w:t>宋</w:t>
      </w:r>
      <w:r w:rsidR="00FC1977">
        <w:rPr>
          <w:rFonts w:ascii="宋体" w:hAnsi="宋体" w:hint="eastAsia"/>
          <w:kern w:val="0"/>
          <w:sz w:val="30"/>
          <w:szCs w:val="30"/>
        </w:rPr>
        <w:t>家</w:t>
      </w:r>
      <w:r>
        <w:rPr>
          <w:rFonts w:ascii="宋体" w:hAnsi="宋体" w:hint="eastAsia"/>
          <w:kern w:val="0"/>
          <w:sz w:val="30"/>
          <w:szCs w:val="30"/>
        </w:rPr>
        <w:t>村村委</w:t>
      </w:r>
    </w:p>
    <w:p w:rsidR="005C0766" w:rsidRPr="003345BF" w:rsidRDefault="000C7E6F">
      <w:pPr>
        <w:ind w:firstLineChars="200" w:firstLine="640"/>
        <w:rPr>
          <w:rFonts w:asciiTheme="minorEastAsia" w:eastAsiaTheme="minorEastAsia" w:hAnsiTheme="minorEastAsia"/>
          <w:kern w:val="0"/>
          <w:sz w:val="32"/>
          <w:szCs w:val="32"/>
        </w:rPr>
      </w:pPr>
      <w:r w:rsidRPr="003345BF">
        <w:rPr>
          <w:rFonts w:asciiTheme="minorEastAsia" w:eastAsiaTheme="minorEastAsia" w:hAnsiTheme="minorEastAsia" w:hint="eastAsia"/>
          <w:kern w:val="0"/>
          <w:sz w:val="32"/>
          <w:szCs w:val="32"/>
        </w:rPr>
        <w:t>公告单位</w:t>
      </w:r>
      <w:r w:rsidRPr="003345BF">
        <w:rPr>
          <w:rFonts w:asciiTheme="minorEastAsia" w:eastAsiaTheme="minorEastAsia" w:hAnsiTheme="minorEastAsia" w:cs="仿宋" w:hint="eastAsia"/>
          <w:color w:val="444444"/>
          <w:sz w:val="32"/>
          <w:szCs w:val="32"/>
          <w:shd w:val="clear" w:color="auto" w:fill="FFFFFF"/>
        </w:rPr>
        <w:t>：</w:t>
      </w:r>
      <w:r w:rsidRPr="003345BF">
        <w:rPr>
          <w:rFonts w:asciiTheme="minorEastAsia" w:eastAsiaTheme="minorEastAsia" w:hAnsiTheme="minorEastAsia" w:hint="eastAsia"/>
          <w:kern w:val="0"/>
          <w:sz w:val="32"/>
          <w:szCs w:val="32"/>
        </w:rPr>
        <w:t>淄博市淄川区自然资源局</w:t>
      </w:r>
    </w:p>
    <w:p w:rsidR="005C0766" w:rsidRPr="003345BF" w:rsidRDefault="003345BF">
      <w:pPr>
        <w:ind w:firstLineChars="200" w:firstLine="640"/>
        <w:rPr>
          <w:rFonts w:asciiTheme="minorEastAsia" w:eastAsiaTheme="minorEastAsia" w:hAnsiTheme="minorEastAsia"/>
          <w:kern w:val="0"/>
          <w:sz w:val="32"/>
          <w:szCs w:val="32"/>
        </w:rPr>
      </w:pPr>
      <w:r w:rsidRPr="003345BF"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公告日期： </w:t>
      </w:r>
      <w:r w:rsidR="000C7E6F" w:rsidRPr="003345BF">
        <w:rPr>
          <w:rFonts w:asciiTheme="minorEastAsia" w:eastAsiaTheme="minorEastAsia" w:hAnsiTheme="minorEastAsia" w:hint="eastAsia"/>
          <w:kern w:val="0"/>
          <w:sz w:val="32"/>
          <w:szCs w:val="32"/>
        </w:rPr>
        <w:t>202</w:t>
      </w:r>
      <w:r>
        <w:rPr>
          <w:rFonts w:asciiTheme="minorEastAsia" w:eastAsiaTheme="minorEastAsia" w:hAnsiTheme="minorEastAsia" w:hint="eastAsia"/>
          <w:kern w:val="0"/>
          <w:sz w:val="32"/>
          <w:szCs w:val="32"/>
        </w:rPr>
        <w:t>3</w:t>
      </w:r>
      <w:r w:rsidR="000C7E6F" w:rsidRPr="003345BF"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年 </w:t>
      </w:r>
      <w:r w:rsidR="00042A3F">
        <w:rPr>
          <w:rFonts w:asciiTheme="minorEastAsia" w:eastAsiaTheme="minorEastAsia" w:hAnsiTheme="minorEastAsia" w:hint="eastAsia"/>
          <w:kern w:val="0"/>
          <w:sz w:val="32"/>
          <w:szCs w:val="32"/>
        </w:rPr>
        <w:t>9</w:t>
      </w:r>
      <w:r w:rsidR="000C7E6F" w:rsidRPr="003345BF"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月 </w:t>
      </w:r>
      <w:r w:rsidR="00042A3F">
        <w:rPr>
          <w:rFonts w:asciiTheme="minorEastAsia" w:eastAsiaTheme="minorEastAsia" w:hAnsiTheme="minorEastAsia" w:hint="eastAsia"/>
          <w:kern w:val="0"/>
          <w:sz w:val="32"/>
          <w:szCs w:val="32"/>
        </w:rPr>
        <w:t>27</w:t>
      </w:r>
      <w:r w:rsidR="000C7E6F" w:rsidRPr="003345BF">
        <w:rPr>
          <w:rFonts w:asciiTheme="minorEastAsia" w:eastAsiaTheme="minorEastAsia" w:hAnsiTheme="minorEastAsia" w:hint="eastAsia"/>
          <w:kern w:val="0"/>
          <w:sz w:val="32"/>
          <w:szCs w:val="32"/>
        </w:rPr>
        <w:t>日</w:t>
      </w:r>
    </w:p>
    <w:p w:rsidR="005C0766" w:rsidRDefault="005C0766">
      <w:pPr>
        <w:rPr>
          <w:rFonts w:ascii="宋体" w:hAnsi="宋体"/>
          <w:kern w:val="0"/>
          <w:sz w:val="32"/>
          <w:szCs w:val="32"/>
        </w:rPr>
        <w:sectPr w:rsidR="005C0766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tbl>
      <w:tblPr>
        <w:tblW w:w="15712" w:type="dxa"/>
        <w:jc w:val="center"/>
        <w:tblLayout w:type="fixed"/>
        <w:tblLook w:val="04A0"/>
      </w:tblPr>
      <w:tblGrid>
        <w:gridCol w:w="592"/>
        <w:gridCol w:w="2531"/>
        <w:gridCol w:w="1134"/>
        <w:gridCol w:w="2693"/>
        <w:gridCol w:w="1622"/>
        <w:gridCol w:w="1110"/>
        <w:gridCol w:w="960"/>
        <w:gridCol w:w="915"/>
        <w:gridCol w:w="825"/>
        <w:gridCol w:w="1200"/>
        <w:gridCol w:w="1110"/>
        <w:gridCol w:w="1020"/>
      </w:tblGrid>
      <w:tr w:rsidR="005C0766">
        <w:trPr>
          <w:trHeight w:val="90"/>
          <w:tblHeader/>
          <w:jc w:val="center"/>
        </w:trPr>
        <w:tc>
          <w:tcPr>
            <w:tcW w:w="157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C0766" w:rsidRDefault="000C7E6F" w:rsidP="004528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淄川区（农村房地一体）【</w:t>
            </w:r>
            <w:r w:rsidR="003345BF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2023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】0</w:t>
            </w:r>
            <w:r w:rsidR="00042A3F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150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号太河镇</w:t>
            </w:r>
            <w:r w:rsidR="00452809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宋</w:t>
            </w:r>
            <w:r w:rsidR="00FC1977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村农村房地一体不动产登记公告</w:t>
            </w:r>
            <w:r w:rsidR="00FC1977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="00452809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11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户明细</w:t>
            </w:r>
          </w:p>
        </w:tc>
      </w:tr>
      <w:tr w:rsidR="005C0766" w:rsidTr="00FC1977">
        <w:trPr>
          <w:trHeight w:val="776"/>
          <w:tblHeader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766" w:rsidRDefault="000C7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C0766" w:rsidRDefault="000C7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宗地代码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0766" w:rsidRDefault="000C7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权利人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0766" w:rsidRDefault="000C7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不动产坐落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0766" w:rsidRDefault="000C7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不动产用途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0766" w:rsidRDefault="000C7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不动产来源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0766" w:rsidRDefault="000C7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不动产层数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0766" w:rsidRDefault="000C7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用地取得时间(年）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0766" w:rsidRDefault="000C7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建成年份(年）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0766" w:rsidRDefault="000C7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拟登记占地面积（㎡）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0766" w:rsidRDefault="000C7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拟登记建筑面积（㎡）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0766" w:rsidRDefault="000C7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符合一户一宅政策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370302200204JC00011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李长祥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160.34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94.61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370302200204JC00016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刘永光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205.74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97.51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370302200204JC00017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陶先华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154.05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84.38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370302200204JC00036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王波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170.30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150.96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370302200204JC00047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许翠英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264.74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100.53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370302200204JC00048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李安珍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454.45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291.13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370302200204JC00051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刘万帅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275.94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123.10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370302200204JC00052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尹雪玲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229.61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126.77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370302200204JC00055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陶宗民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60.28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40.10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370302200204JC00057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陶宗刚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150.45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80.47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370302200204JC00063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朱宗美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178.88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93.47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370302200204JC00066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刘昌兴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134.31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79.05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370302200204JC00069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陶宗永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168.21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47.49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370302200204JC00073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陶宗佃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120.24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51.56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370302200204JC00086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刘长菊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127.12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70.42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刘德修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166.00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410.97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370302200204JC00094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李居亮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142.53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90.59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370302200204JC00097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韩克昌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153.96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51.45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370302200204JC00098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陶绪峰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202.03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103.10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陶绪龙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199.86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121.36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杨光成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267.86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92.41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刘长青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207.39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73.09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刘德杰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127.53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78.85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许如忠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314.29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184.11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王士芳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182.77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24.86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刘淑英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159.06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126.16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孙先光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212.15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118.67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李居顺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236.13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149.16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370302200204JC00149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李洪兴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195.13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113.17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李美华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171.96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180.21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370302200204JC00154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刘德军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241.62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86.55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孙克忠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261.78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173.45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韩雷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209.21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72.73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孙允成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111.93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58.79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李世杰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148.79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51.94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刘德生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189.14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86.32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370302200204JC00173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陶先贵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209.22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80.88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孙洪亮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132.47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60.07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陶宗宏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176.24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136.04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陶绪文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210.14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168.57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李洪刚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170.48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189.09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沈克军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159.27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123.00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孙奇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233.36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85.63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刘业爱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215.81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115.36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刘业涛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166.00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233.66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沈克成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199.05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152.34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370302200204JC00249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刘洪梅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126.55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83.54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370302200204JC00253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刘长征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127.10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86.96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李玉迁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183.04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126.11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李世军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163.53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77.94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370302200204JC00262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刘长英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160.77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115.27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370302200204JC00263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孙先明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185.65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96.15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370302200204JC00265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沈德胜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198.26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78.55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370302200204JC00285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刘长信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213.02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148.94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370302200204JC00299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刘长海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239.38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97.61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刘业田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166.00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292.79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57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370302200204JC00307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李世达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216.52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108.93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370302200204JC00311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孙其嘎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231.14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275.04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刘长峰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126.67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104.89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刘致杰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166.00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118.47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370302200204JC00334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宋杰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166.00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138.07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370302200204JC00339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刘长亮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216.98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93.88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370302200204JC00341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沈昌涛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165.15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79.56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370302200204JC00342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刘德昌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220.03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141.19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370302200204JC00348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刘其海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166.00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274.42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370302200204JC00352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刘彬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158.23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126.83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李居明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279.12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114.18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370302200204JC00357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李洪学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285.08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198.19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370302200204JC00367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231.09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88.56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370302200204JC00368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翟所秀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173.03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100.72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370302200204JC00377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刘德波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141.68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87.31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李玉堂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140.38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90.86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370302200204JC00379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刘长鹏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56.65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56.65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李玉成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206.95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76.75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370302200204JC00395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马德军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207.90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101.85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166.00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231.45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370302200204JC00406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刘致怀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243.48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144.51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李居乐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129.98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97.82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370302200204JC00417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刘长洪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186.34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93.62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370302200204JC00422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刘德柱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124.14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78.30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370302200204JC00432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孙允晓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125.01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93.59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370302200204JC00438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李居平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259.08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169.42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李玉滨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169.63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113.85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370302200204JC00446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李士进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166.00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164.46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85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宋元申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126.44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46.82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刘其通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170.09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81.18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李承致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141.60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105.12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370302200204JC00462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杨坤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281.69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103.18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370302200204JC00465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沈克通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199.00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72.31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370302200204JC00466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陶宗莲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250.22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57.73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刘德光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139.79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49.54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孙向阳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209.03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69.68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孙允庆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163.65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32.47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刘霞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100.55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56.47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孙先凤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165.94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76.31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370302200204JC00484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刘德军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173.46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132.88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370302200204JC00487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朱少停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286.41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178.60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370302200204JC00494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刘德利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155.90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38.98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370302200204JC00495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刘霞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181.28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42.90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刘长永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136.07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37.69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254.13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66.36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370302200204JC00506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陶宗英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310.70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104.42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王孚忠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243.52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66.07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王振广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172.29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62.75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370302200204JC00514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刘洪振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242.63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124.32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FC1977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370302200204JC00518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刘洪学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192.33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52.03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452809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 w:rsidP="0045280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370302200204JC00525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孙允玉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 w:rsidP="009F30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 w:rsidP="009F30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134.55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59.23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 w:rsidP="009F30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452809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 w:rsidP="0045280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370302200204JC00528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 w:rsidP="009F30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 w:rsidP="009F30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132.95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78.69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 w:rsidP="009F30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452809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 w:rsidP="009F30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370302200204JC00531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孙克东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 w:rsidP="009F30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 w:rsidP="009F30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115.02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91.66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 w:rsidP="009F30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452809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 w:rsidP="009F30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刘致圣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 w:rsidP="009F30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 w:rsidP="009F30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108.03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64.05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 w:rsidP="009F30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  <w:tr w:rsidR="00865EDE" w:rsidRPr="00FC1977" w:rsidTr="00452809">
        <w:trPr>
          <w:trHeight w:hRule="exact" w:val="28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EDE" w:rsidRPr="00865EDE" w:rsidRDefault="00865EDE" w:rsidP="009F30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370302200204JC00535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孙其刚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E70AA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E70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淄川区太河镇宋家村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 w:rsidP="009F30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宅基地/住宅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865EDE" w:rsidRDefault="00865EDE" w:rsidP="009F30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批准自建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216.03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EDE" w:rsidRPr="00186E7C" w:rsidRDefault="00865EDE" w:rsidP="009F30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186E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33.28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5EDE" w:rsidRPr="00865EDE" w:rsidRDefault="00865EDE" w:rsidP="009F304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865E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符合</w:t>
            </w:r>
          </w:p>
        </w:tc>
      </w:tr>
    </w:tbl>
    <w:p w:rsidR="005C0766" w:rsidRPr="00417B32" w:rsidRDefault="005C0766" w:rsidP="00417B32">
      <w:pPr>
        <w:jc w:val="right"/>
        <w:rPr>
          <w:rFonts w:ascii="宋体" w:hAnsi="宋体" w:cs="仿宋"/>
          <w:sz w:val="24"/>
          <w:szCs w:val="24"/>
        </w:rPr>
      </w:pPr>
    </w:p>
    <w:sectPr w:rsidR="005C0766" w:rsidRPr="00417B32" w:rsidSect="005C0766">
      <w:footerReference w:type="default" r:id="rId8"/>
      <w:pgSz w:w="16838" w:h="11906" w:orient="landscape"/>
      <w:pgMar w:top="284" w:right="567" w:bottom="567" w:left="567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B42" w:rsidRDefault="00724B42" w:rsidP="005C0766">
      <w:r>
        <w:separator/>
      </w:r>
    </w:p>
  </w:endnote>
  <w:endnote w:type="continuationSeparator" w:id="1">
    <w:p w:rsidR="00724B42" w:rsidRDefault="00724B42" w:rsidP="005C0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66" w:rsidRDefault="0049047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28pt;margin-top:0;width:2in;height:2in;z-index:251659264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 filled="f" stroked="f">
          <v:textbox style="mso-fit-shape-to-text:t" inset="0,0,0,0">
            <w:txbxContent>
              <w:p w:rsidR="005C0766" w:rsidRDefault="000C7E6F">
                <w:pPr>
                  <w:pStyle w:val="a4"/>
                </w:pPr>
                <w:r>
                  <w:t>第</w:t>
                </w:r>
                <w:r>
                  <w:t xml:space="preserve"> </w:t>
                </w:r>
                <w:r w:rsidR="0049047D">
                  <w:fldChar w:fldCharType="begin"/>
                </w:r>
                <w:r>
                  <w:instrText xml:space="preserve"> PAGE  \* MERGEFORMAT </w:instrText>
                </w:r>
                <w:r w:rsidR="0049047D">
                  <w:fldChar w:fldCharType="separate"/>
                </w:r>
                <w:r w:rsidR="00042A3F">
                  <w:rPr>
                    <w:noProof/>
                  </w:rPr>
                  <w:t>4</w:t>
                </w:r>
                <w:r w:rsidR="0049047D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 w:rsidR="00FC1977">
                  <w:rPr>
                    <w:rFonts w:hint="eastAsia"/>
                  </w:rPr>
                  <w:t>4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B42" w:rsidRDefault="00724B42" w:rsidP="005C0766">
      <w:r>
        <w:separator/>
      </w:r>
    </w:p>
  </w:footnote>
  <w:footnote w:type="continuationSeparator" w:id="1">
    <w:p w:rsidR="00724B42" w:rsidRDefault="00724B42" w:rsidP="005C0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66" w:rsidRDefault="005C076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docVars>
    <w:docVar w:name="commondata" w:val="eyJoZGlkIjoiYjFhN2EzNTMwYTkyNTcxNWQyMDc3ZDIzMjg1M2FiOGYifQ=="/>
  </w:docVars>
  <w:rsids>
    <w:rsidRoot w:val="0020551F"/>
    <w:rsid w:val="000057A8"/>
    <w:rsid w:val="00022952"/>
    <w:rsid w:val="00042A3F"/>
    <w:rsid w:val="000437E4"/>
    <w:rsid w:val="00043FAC"/>
    <w:rsid w:val="00062A2B"/>
    <w:rsid w:val="000638D9"/>
    <w:rsid w:val="000642A9"/>
    <w:rsid w:val="00064E35"/>
    <w:rsid w:val="000C2789"/>
    <w:rsid w:val="000C7E6F"/>
    <w:rsid w:val="000D4CC3"/>
    <w:rsid w:val="000D6208"/>
    <w:rsid w:val="000E5C63"/>
    <w:rsid w:val="000F2DDD"/>
    <w:rsid w:val="000F4911"/>
    <w:rsid w:val="00113509"/>
    <w:rsid w:val="001224A3"/>
    <w:rsid w:val="001322C1"/>
    <w:rsid w:val="001445A0"/>
    <w:rsid w:val="00151E03"/>
    <w:rsid w:val="001529A5"/>
    <w:rsid w:val="00157F1E"/>
    <w:rsid w:val="00195ADD"/>
    <w:rsid w:val="002025C0"/>
    <w:rsid w:val="0020551F"/>
    <w:rsid w:val="00212BB6"/>
    <w:rsid w:val="00261F73"/>
    <w:rsid w:val="0028058A"/>
    <w:rsid w:val="00287A94"/>
    <w:rsid w:val="002C453C"/>
    <w:rsid w:val="002D6A0F"/>
    <w:rsid w:val="00310F66"/>
    <w:rsid w:val="003345BF"/>
    <w:rsid w:val="00335093"/>
    <w:rsid w:val="00337D28"/>
    <w:rsid w:val="00357C0F"/>
    <w:rsid w:val="003737B1"/>
    <w:rsid w:val="00374A13"/>
    <w:rsid w:val="003874C0"/>
    <w:rsid w:val="00394F90"/>
    <w:rsid w:val="003B2B1F"/>
    <w:rsid w:val="003E6A4F"/>
    <w:rsid w:val="004166F4"/>
    <w:rsid w:val="00417B32"/>
    <w:rsid w:val="00451888"/>
    <w:rsid w:val="00452809"/>
    <w:rsid w:val="00486DD9"/>
    <w:rsid w:val="0049047D"/>
    <w:rsid w:val="00512272"/>
    <w:rsid w:val="005268FD"/>
    <w:rsid w:val="00533F23"/>
    <w:rsid w:val="005401B5"/>
    <w:rsid w:val="00574CE5"/>
    <w:rsid w:val="005936DC"/>
    <w:rsid w:val="005A1C76"/>
    <w:rsid w:val="005C0766"/>
    <w:rsid w:val="005D7914"/>
    <w:rsid w:val="00606C8F"/>
    <w:rsid w:val="00614CA8"/>
    <w:rsid w:val="00633989"/>
    <w:rsid w:val="00656628"/>
    <w:rsid w:val="00662972"/>
    <w:rsid w:val="0067661A"/>
    <w:rsid w:val="00690152"/>
    <w:rsid w:val="006D167D"/>
    <w:rsid w:val="006D2ABD"/>
    <w:rsid w:val="00724B42"/>
    <w:rsid w:val="00740535"/>
    <w:rsid w:val="007467FF"/>
    <w:rsid w:val="00772460"/>
    <w:rsid w:val="007728A1"/>
    <w:rsid w:val="007A394A"/>
    <w:rsid w:val="007A6E30"/>
    <w:rsid w:val="007B0D06"/>
    <w:rsid w:val="007B5240"/>
    <w:rsid w:val="007C40FF"/>
    <w:rsid w:val="007D4E49"/>
    <w:rsid w:val="007F1F24"/>
    <w:rsid w:val="007F4E25"/>
    <w:rsid w:val="00814946"/>
    <w:rsid w:val="00814F07"/>
    <w:rsid w:val="0086228F"/>
    <w:rsid w:val="00863009"/>
    <w:rsid w:val="00865EDE"/>
    <w:rsid w:val="008B7BEE"/>
    <w:rsid w:val="008D2960"/>
    <w:rsid w:val="008D5867"/>
    <w:rsid w:val="008F14E0"/>
    <w:rsid w:val="008F529F"/>
    <w:rsid w:val="009026B8"/>
    <w:rsid w:val="00903D42"/>
    <w:rsid w:val="00925C92"/>
    <w:rsid w:val="00930F7F"/>
    <w:rsid w:val="009337FD"/>
    <w:rsid w:val="00964B56"/>
    <w:rsid w:val="00984341"/>
    <w:rsid w:val="009D667D"/>
    <w:rsid w:val="00A05A37"/>
    <w:rsid w:val="00A378AC"/>
    <w:rsid w:val="00A41CA9"/>
    <w:rsid w:val="00A51FDA"/>
    <w:rsid w:val="00A75ECB"/>
    <w:rsid w:val="00A90F27"/>
    <w:rsid w:val="00AA187A"/>
    <w:rsid w:val="00AC370F"/>
    <w:rsid w:val="00AF761F"/>
    <w:rsid w:val="00B00A86"/>
    <w:rsid w:val="00B01CCC"/>
    <w:rsid w:val="00B03855"/>
    <w:rsid w:val="00B12060"/>
    <w:rsid w:val="00B13A09"/>
    <w:rsid w:val="00B14245"/>
    <w:rsid w:val="00B1555B"/>
    <w:rsid w:val="00B36177"/>
    <w:rsid w:val="00B5566B"/>
    <w:rsid w:val="00B93D0D"/>
    <w:rsid w:val="00BE0290"/>
    <w:rsid w:val="00BF22C9"/>
    <w:rsid w:val="00C37053"/>
    <w:rsid w:val="00C747D7"/>
    <w:rsid w:val="00CA164C"/>
    <w:rsid w:val="00CF0A0E"/>
    <w:rsid w:val="00D33401"/>
    <w:rsid w:val="00D57DB6"/>
    <w:rsid w:val="00D96A35"/>
    <w:rsid w:val="00DB3148"/>
    <w:rsid w:val="00DD542E"/>
    <w:rsid w:val="00DD732A"/>
    <w:rsid w:val="00E1015D"/>
    <w:rsid w:val="00E710DB"/>
    <w:rsid w:val="00E72836"/>
    <w:rsid w:val="00E7423D"/>
    <w:rsid w:val="00E8523F"/>
    <w:rsid w:val="00E93B4D"/>
    <w:rsid w:val="00EB0FEC"/>
    <w:rsid w:val="00EC3AB0"/>
    <w:rsid w:val="00EC47BA"/>
    <w:rsid w:val="00EE0858"/>
    <w:rsid w:val="00F06CFE"/>
    <w:rsid w:val="00F15CC7"/>
    <w:rsid w:val="00F46C8F"/>
    <w:rsid w:val="00F54D01"/>
    <w:rsid w:val="00F67C41"/>
    <w:rsid w:val="00F744E6"/>
    <w:rsid w:val="00F857C9"/>
    <w:rsid w:val="00F85EB9"/>
    <w:rsid w:val="00FB0F41"/>
    <w:rsid w:val="00FC1977"/>
    <w:rsid w:val="00FD3A66"/>
    <w:rsid w:val="00FD75BB"/>
    <w:rsid w:val="02520A16"/>
    <w:rsid w:val="02DD6940"/>
    <w:rsid w:val="036A6E3A"/>
    <w:rsid w:val="04F90792"/>
    <w:rsid w:val="069C3AC9"/>
    <w:rsid w:val="06DE5C2F"/>
    <w:rsid w:val="07567BD9"/>
    <w:rsid w:val="0937025C"/>
    <w:rsid w:val="09720445"/>
    <w:rsid w:val="0C0E4681"/>
    <w:rsid w:val="0E9A56AD"/>
    <w:rsid w:val="11EC7057"/>
    <w:rsid w:val="12562CD8"/>
    <w:rsid w:val="160638A2"/>
    <w:rsid w:val="17A45F9B"/>
    <w:rsid w:val="1AE80E2F"/>
    <w:rsid w:val="1E0D4CAB"/>
    <w:rsid w:val="1E1318AB"/>
    <w:rsid w:val="22395A7A"/>
    <w:rsid w:val="22D03599"/>
    <w:rsid w:val="22DB1221"/>
    <w:rsid w:val="243E53AF"/>
    <w:rsid w:val="27611A57"/>
    <w:rsid w:val="28492948"/>
    <w:rsid w:val="2A1241EF"/>
    <w:rsid w:val="2D330F3B"/>
    <w:rsid w:val="30E91B6D"/>
    <w:rsid w:val="334F0249"/>
    <w:rsid w:val="33A04C09"/>
    <w:rsid w:val="357D2493"/>
    <w:rsid w:val="3641793A"/>
    <w:rsid w:val="36AA6B4C"/>
    <w:rsid w:val="3A0D6782"/>
    <w:rsid w:val="3CEC579E"/>
    <w:rsid w:val="40E31A04"/>
    <w:rsid w:val="4415620B"/>
    <w:rsid w:val="44BC3236"/>
    <w:rsid w:val="47C84DA0"/>
    <w:rsid w:val="4D3504E9"/>
    <w:rsid w:val="4F957CDF"/>
    <w:rsid w:val="50F87CEC"/>
    <w:rsid w:val="513775BC"/>
    <w:rsid w:val="53792A7E"/>
    <w:rsid w:val="53CC1BB3"/>
    <w:rsid w:val="5526365D"/>
    <w:rsid w:val="5559441F"/>
    <w:rsid w:val="56F4060E"/>
    <w:rsid w:val="571618B3"/>
    <w:rsid w:val="57433953"/>
    <w:rsid w:val="591332A1"/>
    <w:rsid w:val="5A5D5722"/>
    <w:rsid w:val="5B9F778C"/>
    <w:rsid w:val="5BCE2263"/>
    <w:rsid w:val="5C3A58FB"/>
    <w:rsid w:val="5C82721B"/>
    <w:rsid w:val="5D245CF7"/>
    <w:rsid w:val="5E3E6063"/>
    <w:rsid w:val="5F110AAF"/>
    <w:rsid w:val="5FB321AB"/>
    <w:rsid w:val="5FF22444"/>
    <w:rsid w:val="61A72DF1"/>
    <w:rsid w:val="62447DE8"/>
    <w:rsid w:val="6275556C"/>
    <w:rsid w:val="633F7B83"/>
    <w:rsid w:val="66160465"/>
    <w:rsid w:val="683B2871"/>
    <w:rsid w:val="695245E9"/>
    <w:rsid w:val="6A497855"/>
    <w:rsid w:val="6E5F6718"/>
    <w:rsid w:val="700B2303"/>
    <w:rsid w:val="7073559C"/>
    <w:rsid w:val="747F55D0"/>
    <w:rsid w:val="75035642"/>
    <w:rsid w:val="75BE19F7"/>
    <w:rsid w:val="782D0DFE"/>
    <w:rsid w:val="7AF51B6C"/>
    <w:rsid w:val="7BAB39CC"/>
    <w:rsid w:val="7D6C57CD"/>
    <w:rsid w:val="7F53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Balloon Text" w:unhideWhenUsed="0" w:qFormat="1"/>
    <w:lsdException w:name="Table Grid" w:locked="1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6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5C07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C0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C0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5C0766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39"/>
    <w:qFormat/>
    <w:locked/>
    <w:rsid w:val="005C0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uiPriority w:val="99"/>
    <w:semiHidden/>
    <w:unhideWhenUsed/>
    <w:qFormat/>
    <w:rsid w:val="005C0766"/>
    <w:rPr>
      <w:color w:val="800080"/>
      <w:u w:val="single"/>
    </w:rPr>
  </w:style>
  <w:style w:type="character" w:styleId="a9">
    <w:name w:val="Hyperlink"/>
    <w:uiPriority w:val="99"/>
    <w:semiHidden/>
    <w:unhideWhenUsed/>
    <w:qFormat/>
    <w:rsid w:val="005C0766"/>
    <w:rPr>
      <w:color w:val="0000FF"/>
      <w:u w:val="single"/>
    </w:rPr>
  </w:style>
  <w:style w:type="character" w:customStyle="1" w:styleId="Char">
    <w:name w:val="批注框文本 Char"/>
    <w:link w:val="a3"/>
    <w:uiPriority w:val="99"/>
    <w:semiHidden/>
    <w:qFormat/>
    <w:locked/>
    <w:rsid w:val="005C0766"/>
    <w:rPr>
      <w:rFonts w:cs="Times New Roman"/>
      <w:sz w:val="2"/>
    </w:rPr>
  </w:style>
  <w:style w:type="character" w:customStyle="1" w:styleId="Char1">
    <w:name w:val="页眉 Char"/>
    <w:link w:val="a5"/>
    <w:uiPriority w:val="99"/>
    <w:qFormat/>
    <w:rsid w:val="005C0766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5C0766"/>
    <w:rPr>
      <w:kern w:val="2"/>
      <w:sz w:val="18"/>
      <w:szCs w:val="18"/>
    </w:rPr>
  </w:style>
  <w:style w:type="paragraph" w:customStyle="1" w:styleId="xl68">
    <w:name w:val="xl68"/>
    <w:basedOn w:val="a"/>
    <w:qFormat/>
    <w:rsid w:val="005C07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5C076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5C0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32"/>
      <w:szCs w:val="32"/>
    </w:rPr>
  </w:style>
  <w:style w:type="paragraph" w:customStyle="1" w:styleId="xl71">
    <w:name w:val="xl71"/>
    <w:basedOn w:val="a"/>
    <w:qFormat/>
    <w:rsid w:val="005C0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kern w:val="0"/>
      <w:sz w:val="28"/>
      <w:szCs w:val="28"/>
    </w:rPr>
  </w:style>
  <w:style w:type="character" w:customStyle="1" w:styleId="font21">
    <w:name w:val="font21"/>
    <w:qFormat/>
    <w:rsid w:val="005C0766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qFormat/>
    <w:rsid w:val="005C0766"/>
    <w:rPr>
      <w:rFonts w:ascii="Courier New" w:hAnsi="Courier New" w:cs="Courier New" w:hint="default"/>
      <w:color w:val="000000"/>
      <w:sz w:val="28"/>
      <w:szCs w:val="28"/>
      <w:u w:val="none"/>
    </w:rPr>
  </w:style>
  <w:style w:type="character" w:customStyle="1" w:styleId="font01">
    <w:name w:val="font01"/>
    <w:qFormat/>
    <w:rsid w:val="005C076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sid w:val="005C0766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1398</Words>
  <Characters>7969</Characters>
  <Application>Microsoft Office Word</Application>
  <DocSecurity>0</DocSecurity>
  <Lines>66</Lines>
  <Paragraphs>18</Paragraphs>
  <ScaleCrop>false</ScaleCrop>
  <Company>Microsoft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农村不动产登记征询异议公告</dc:title>
  <dc:creator>dell-pc</dc:creator>
  <cp:lastModifiedBy>xb21cn</cp:lastModifiedBy>
  <cp:revision>49</cp:revision>
  <cp:lastPrinted>2022-06-18T08:20:00Z</cp:lastPrinted>
  <dcterms:created xsi:type="dcterms:W3CDTF">2018-08-16T08:02:00Z</dcterms:created>
  <dcterms:modified xsi:type="dcterms:W3CDTF">2023-09-27T06:06:00Z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8266B05AA4834B9895CD3132BDA25503</vt:lpwstr>
  </property>
</Properties>
</file>